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39824140" w:rsidR="00FE426F" w:rsidRPr="00FE426F" w:rsidRDefault="00FE426F" w:rsidP="00FE426F">
      <w:pPr>
        <w:suppressAutoHyphens/>
        <w:jc w:val="right"/>
        <w:rPr>
          <w:sz w:val="24"/>
          <w:lang w:val="lt-LT"/>
        </w:rPr>
      </w:pPr>
      <w:r w:rsidRPr="00FE426F">
        <w:rPr>
          <w:sz w:val="24"/>
          <w:lang w:val="lt-LT"/>
        </w:rPr>
        <w:t xml:space="preserve">Pirkimo sąlygų </w:t>
      </w:r>
      <w:r w:rsidR="00C0774C">
        <w:rPr>
          <w:sz w:val="24"/>
          <w:lang w:val="lt-LT"/>
        </w:rPr>
        <w:t>4</w:t>
      </w:r>
      <w:r w:rsidRPr="00FE426F">
        <w:rPr>
          <w:sz w:val="24"/>
          <w:lang w:val="lt-LT"/>
        </w:rPr>
        <w:t xml:space="preserve"> priedas</w:t>
      </w:r>
    </w:p>
    <w:p w14:paraId="59956D9B"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0730F2CF" w:rsidR="00A1432D" w:rsidRDefault="00A1432D" w:rsidP="00A1432D">
      <w:pPr>
        <w:pStyle w:val="Antrat3"/>
        <w:rPr>
          <w:szCs w:val="24"/>
        </w:rPr>
      </w:pPr>
      <w:r w:rsidRPr="00A1432D">
        <w:rPr>
          <w:szCs w:val="24"/>
        </w:rPr>
        <w:t xml:space="preserve">PASIŪLYMAS </w:t>
      </w:r>
    </w:p>
    <w:p w14:paraId="7BDFA18C" w14:textId="77777777" w:rsidR="00616982" w:rsidRPr="00616982" w:rsidRDefault="00616982" w:rsidP="00616982">
      <w:pPr>
        <w:rPr>
          <w:lang w:val="lt-LT"/>
        </w:rPr>
      </w:pPr>
    </w:p>
    <w:p w14:paraId="6631526B" w14:textId="17969724" w:rsidR="00A1432D" w:rsidRPr="00A1432D" w:rsidRDefault="00A1432D" w:rsidP="00A1432D">
      <w:pPr>
        <w:pStyle w:val="Antrat3"/>
        <w:rPr>
          <w:szCs w:val="24"/>
        </w:rPr>
      </w:pPr>
      <w:r w:rsidRPr="00A1432D">
        <w:rPr>
          <w:szCs w:val="24"/>
        </w:rPr>
        <w:t>GRANULINI</w:t>
      </w:r>
      <w:r w:rsidR="003C5E90">
        <w:rPr>
          <w:szCs w:val="24"/>
        </w:rPr>
        <w:t>O</w:t>
      </w:r>
      <w:r w:rsidRPr="00A1432D">
        <w:rPr>
          <w:szCs w:val="24"/>
        </w:rPr>
        <w:t xml:space="preserve"> KATIL</w:t>
      </w:r>
      <w:r w:rsidR="003C5E90">
        <w:rPr>
          <w:szCs w:val="24"/>
        </w:rPr>
        <w:t>O</w:t>
      </w:r>
      <w:r w:rsidRPr="00A1432D">
        <w:rPr>
          <w:spacing w:val="-4"/>
          <w:szCs w:val="24"/>
        </w:rPr>
        <w:t xml:space="preserve"> </w:t>
      </w:r>
      <w:r w:rsidRPr="00A1432D">
        <w:rPr>
          <w:spacing w:val="-4"/>
          <w:szCs w:val="32"/>
        </w:rPr>
        <w:t>ĮSIGIJIM</w:t>
      </w:r>
      <w:r w:rsidR="00616982">
        <w:rPr>
          <w:spacing w:val="-4"/>
          <w:szCs w:val="32"/>
        </w:rPr>
        <w:t>O</w:t>
      </w:r>
      <w:r w:rsidRPr="00A1432D">
        <w:rPr>
          <w:spacing w:val="-4"/>
          <w:szCs w:val="32"/>
        </w:rPr>
        <w:t xml:space="preserve"> IR </w:t>
      </w:r>
      <w:r w:rsidR="00FE426F">
        <w:rPr>
          <w:spacing w:val="-4"/>
          <w:szCs w:val="32"/>
        </w:rPr>
        <w:t>JO ĮRENGIMO DARB</w:t>
      </w:r>
      <w:r w:rsidR="00F0641A">
        <w:rPr>
          <w:spacing w:val="-4"/>
          <w:szCs w:val="32"/>
        </w:rPr>
        <w:t>Ų PIRKIMUI</w:t>
      </w:r>
    </w:p>
    <w:p w14:paraId="0D33D300" w14:textId="0B3E3CEB" w:rsidR="00A1432D" w:rsidRDefault="00A1432D" w:rsidP="00A1432D">
      <w:pPr>
        <w:pStyle w:val="Antrat3"/>
        <w:rPr>
          <w:szCs w:val="24"/>
        </w:rPr>
      </w:pPr>
      <w:r w:rsidRPr="00A1432D">
        <w:rPr>
          <w:szCs w:val="24"/>
        </w:rPr>
        <w:t xml:space="preserve"> 202</w:t>
      </w:r>
      <w:r w:rsidR="00FE426F">
        <w:rPr>
          <w:szCs w:val="24"/>
        </w:rPr>
        <w:t>5</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3CF53BDF" w:rsidR="00A1432D" w:rsidRDefault="00A1432D"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1DFA0CEE" w14:textId="7FBEDD63" w:rsidR="00F0641A" w:rsidRDefault="00F0641A" w:rsidP="00A1432D">
      <w:pPr>
        <w:ind w:firstLine="720"/>
        <w:jc w:val="both"/>
        <w:rPr>
          <w:sz w:val="24"/>
          <w:szCs w:val="24"/>
          <w:lang w:val="lt-LT"/>
        </w:rPr>
      </w:pPr>
    </w:p>
    <w:p w14:paraId="5840089D" w14:textId="2B97644D" w:rsidR="00120A13" w:rsidRDefault="00120A13" w:rsidP="00A1432D">
      <w:pPr>
        <w:ind w:firstLine="720"/>
        <w:jc w:val="both"/>
        <w:rPr>
          <w:sz w:val="24"/>
          <w:szCs w:val="24"/>
          <w:lang w:val="lt-LT"/>
        </w:rPr>
      </w:pPr>
    </w:p>
    <w:p w14:paraId="69EF9BB6" w14:textId="283588BC" w:rsidR="00120A13" w:rsidRDefault="00120A13" w:rsidP="00A1432D">
      <w:pPr>
        <w:ind w:firstLine="720"/>
        <w:jc w:val="both"/>
        <w:rPr>
          <w:sz w:val="24"/>
          <w:szCs w:val="24"/>
          <w:lang w:val="lt-LT"/>
        </w:rPr>
      </w:pPr>
    </w:p>
    <w:p w14:paraId="28CB5230" w14:textId="1B1CD6A1" w:rsidR="00120A13" w:rsidRDefault="00120A13" w:rsidP="00A1432D">
      <w:pPr>
        <w:ind w:firstLine="720"/>
        <w:jc w:val="both"/>
        <w:rPr>
          <w:sz w:val="24"/>
          <w:szCs w:val="24"/>
          <w:lang w:val="lt-LT"/>
        </w:rPr>
      </w:pPr>
    </w:p>
    <w:p w14:paraId="3C629423" w14:textId="2CD9DEA7" w:rsidR="00120A13" w:rsidRDefault="00120A13" w:rsidP="00A1432D">
      <w:pPr>
        <w:ind w:firstLine="720"/>
        <w:jc w:val="both"/>
        <w:rPr>
          <w:sz w:val="24"/>
          <w:szCs w:val="24"/>
          <w:lang w:val="lt-LT"/>
        </w:rPr>
      </w:pPr>
    </w:p>
    <w:p w14:paraId="3D3F81A3" w14:textId="485D234E" w:rsidR="00120A13" w:rsidRDefault="00120A13" w:rsidP="00A1432D">
      <w:pPr>
        <w:ind w:firstLine="720"/>
        <w:jc w:val="both"/>
        <w:rPr>
          <w:sz w:val="24"/>
          <w:szCs w:val="24"/>
          <w:lang w:val="lt-LT"/>
        </w:rPr>
      </w:pPr>
    </w:p>
    <w:p w14:paraId="3820400D" w14:textId="77777777" w:rsidR="00120A13" w:rsidRDefault="00120A13" w:rsidP="00A1432D">
      <w:pPr>
        <w:ind w:firstLine="720"/>
        <w:jc w:val="both"/>
        <w:rPr>
          <w:sz w:val="24"/>
          <w:szCs w:val="24"/>
          <w:lang w:val="lt-LT"/>
        </w:rPr>
      </w:pPr>
    </w:p>
    <w:p w14:paraId="5653BF68" w14:textId="79E69549" w:rsidR="00A1432D" w:rsidRPr="00A1432D" w:rsidRDefault="00A1432D" w:rsidP="00A1432D">
      <w:pPr>
        <w:ind w:firstLine="720"/>
        <w:jc w:val="both"/>
        <w:rPr>
          <w:sz w:val="24"/>
          <w:szCs w:val="24"/>
          <w:lang w:val="lt-LT"/>
        </w:rPr>
      </w:pPr>
      <w:r w:rsidRPr="00A1432D">
        <w:rPr>
          <w:sz w:val="24"/>
          <w:szCs w:val="24"/>
          <w:lang w:val="lt-LT"/>
        </w:rPr>
        <w:lastRenderedPageBreak/>
        <w:t>Siūlome šias kainas: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5347"/>
        <w:gridCol w:w="1134"/>
        <w:gridCol w:w="993"/>
        <w:gridCol w:w="1558"/>
      </w:tblGrid>
      <w:tr w:rsidR="00405336" w:rsidRPr="00405336" w14:paraId="23F126B1" w14:textId="77777777" w:rsidTr="00C26FA0">
        <w:tc>
          <w:tcPr>
            <w:tcW w:w="602" w:type="dxa"/>
            <w:vAlign w:val="center"/>
          </w:tcPr>
          <w:p w14:paraId="65E2EEA4" w14:textId="7995B856" w:rsidR="00A1432D" w:rsidRPr="00405336" w:rsidRDefault="00A1432D" w:rsidP="00214956">
            <w:pPr>
              <w:suppressAutoHyphens/>
              <w:jc w:val="center"/>
              <w:rPr>
                <w:b/>
                <w:sz w:val="24"/>
                <w:szCs w:val="24"/>
                <w:lang w:val="lt-LT"/>
              </w:rPr>
            </w:pPr>
            <w:r w:rsidRPr="00405336">
              <w:rPr>
                <w:b/>
                <w:sz w:val="24"/>
                <w:szCs w:val="24"/>
                <w:lang w:val="lt-LT"/>
              </w:rPr>
              <w:t xml:space="preserve">Eil. </w:t>
            </w:r>
            <w:r w:rsidR="00C26FA0" w:rsidRPr="00405336">
              <w:rPr>
                <w:b/>
                <w:sz w:val="24"/>
                <w:szCs w:val="24"/>
                <w:lang w:val="lt-LT"/>
              </w:rPr>
              <w:t>N</w:t>
            </w:r>
            <w:r w:rsidRPr="00405336">
              <w:rPr>
                <w:b/>
                <w:sz w:val="24"/>
                <w:szCs w:val="24"/>
                <w:lang w:val="lt-LT"/>
              </w:rPr>
              <w:t>r.</w:t>
            </w:r>
          </w:p>
        </w:tc>
        <w:tc>
          <w:tcPr>
            <w:tcW w:w="5347" w:type="dxa"/>
            <w:vAlign w:val="center"/>
          </w:tcPr>
          <w:p w14:paraId="4DE9FF11" w14:textId="77777777" w:rsidR="00A1432D" w:rsidRPr="00405336" w:rsidRDefault="00A1432D" w:rsidP="00214956">
            <w:pPr>
              <w:suppressAutoHyphens/>
              <w:jc w:val="center"/>
              <w:rPr>
                <w:b/>
                <w:sz w:val="24"/>
                <w:szCs w:val="24"/>
                <w:lang w:val="lt-LT"/>
              </w:rPr>
            </w:pPr>
            <w:r w:rsidRPr="00405336">
              <w:rPr>
                <w:b/>
                <w:iCs/>
                <w:sz w:val="24"/>
                <w:szCs w:val="24"/>
                <w:lang w:val="lt-LT"/>
              </w:rPr>
              <w:t>Pirkimo objektas</w:t>
            </w:r>
          </w:p>
        </w:tc>
        <w:tc>
          <w:tcPr>
            <w:tcW w:w="1134" w:type="dxa"/>
            <w:vAlign w:val="center"/>
          </w:tcPr>
          <w:p w14:paraId="24EB01D3" w14:textId="77777777" w:rsidR="00A1432D" w:rsidRPr="00405336" w:rsidRDefault="00A1432D" w:rsidP="00214956">
            <w:pPr>
              <w:suppressAutoHyphens/>
              <w:jc w:val="center"/>
              <w:rPr>
                <w:b/>
                <w:sz w:val="24"/>
                <w:szCs w:val="24"/>
                <w:lang w:val="lt-LT"/>
              </w:rPr>
            </w:pPr>
            <w:r w:rsidRPr="00405336">
              <w:rPr>
                <w:b/>
                <w:sz w:val="24"/>
                <w:szCs w:val="24"/>
                <w:lang w:val="lt-LT"/>
              </w:rPr>
              <w:t>Mato</w:t>
            </w:r>
          </w:p>
          <w:p w14:paraId="66B1BC8A" w14:textId="77777777" w:rsidR="00A1432D" w:rsidRPr="00405336" w:rsidRDefault="00A1432D" w:rsidP="00214956">
            <w:pPr>
              <w:suppressAutoHyphens/>
              <w:jc w:val="center"/>
              <w:rPr>
                <w:b/>
                <w:sz w:val="24"/>
                <w:szCs w:val="24"/>
                <w:lang w:val="lt-LT"/>
              </w:rPr>
            </w:pPr>
            <w:r w:rsidRPr="00405336">
              <w:rPr>
                <w:b/>
                <w:sz w:val="24"/>
                <w:szCs w:val="24"/>
                <w:lang w:val="lt-LT"/>
              </w:rPr>
              <w:t>vnt.</w:t>
            </w:r>
          </w:p>
        </w:tc>
        <w:tc>
          <w:tcPr>
            <w:tcW w:w="993" w:type="dxa"/>
            <w:vAlign w:val="center"/>
          </w:tcPr>
          <w:p w14:paraId="4B9ADF83" w14:textId="77777777" w:rsidR="00A1432D" w:rsidRPr="00405336" w:rsidRDefault="00A1432D" w:rsidP="00214956">
            <w:pPr>
              <w:suppressAutoHyphens/>
              <w:jc w:val="center"/>
              <w:rPr>
                <w:b/>
                <w:sz w:val="24"/>
                <w:szCs w:val="24"/>
                <w:lang w:val="lt-LT"/>
              </w:rPr>
            </w:pPr>
            <w:r w:rsidRPr="00405336">
              <w:rPr>
                <w:b/>
                <w:sz w:val="24"/>
                <w:szCs w:val="24"/>
                <w:lang w:val="lt-LT"/>
              </w:rPr>
              <w:t>Kiekis</w:t>
            </w:r>
          </w:p>
          <w:p w14:paraId="0F7D7537" w14:textId="77777777" w:rsidR="00A1432D" w:rsidRPr="00405336" w:rsidRDefault="00A1432D" w:rsidP="00214956">
            <w:pPr>
              <w:suppressAutoHyphens/>
              <w:jc w:val="center"/>
              <w:rPr>
                <w:b/>
                <w:sz w:val="24"/>
                <w:szCs w:val="24"/>
                <w:lang w:val="lt-LT"/>
              </w:rPr>
            </w:pPr>
          </w:p>
        </w:tc>
        <w:tc>
          <w:tcPr>
            <w:tcW w:w="1558" w:type="dxa"/>
            <w:vAlign w:val="center"/>
          </w:tcPr>
          <w:p w14:paraId="5B06838A" w14:textId="77777777" w:rsidR="00A1432D" w:rsidRPr="00405336" w:rsidRDefault="00A1432D" w:rsidP="00214956">
            <w:pPr>
              <w:suppressAutoHyphens/>
              <w:jc w:val="center"/>
              <w:rPr>
                <w:b/>
                <w:sz w:val="24"/>
                <w:szCs w:val="24"/>
                <w:lang w:val="lt-LT"/>
              </w:rPr>
            </w:pPr>
            <w:r w:rsidRPr="00405336">
              <w:rPr>
                <w:b/>
                <w:sz w:val="24"/>
                <w:szCs w:val="24"/>
                <w:lang w:val="lt-LT"/>
              </w:rPr>
              <w:t>Kaina EUR be PVM</w:t>
            </w:r>
          </w:p>
        </w:tc>
      </w:tr>
      <w:tr w:rsidR="00A1432D" w:rsidRPr="00A1432D" w14:paraId="20456E37" w14:textId="77777777" w:rsidTr="00C26FA0">
        <w:tc>
          <w:tcPr>
            <w:tcW w:w="602" w:type="dxa"/>
          </w:tcPr>
          <w:p w14:paraId="75661ACE" w14:textId="77777777" w:rsidR="00A1432D" w:rsidRPr="00A1432D" w:rsidRDefault="00A1432D" w:rsidP="00214956">
            <w:pPr>
              <w:pStyle w:val="1"/>
              <w:suppressAutoHyphens/>
              <w:rPr>
                <w:szCs w:val="24"/>
                <w:lang w:val="lt-LT"/>
              </w:rPr>
            </w:pPr>
            <w:r w:rsidRPr="00A1432D">
              <w:rPr>
                <w:szCs w:val="24"/>
                <w:lang w:val="lt-LT"/>
              </w:rPr>
              <w:t>1.</w:t>
            </w:r>
          </w:p>
        </w:tc>
        <w:tc>
          <w:tcPr>
            <w:tcW w:w="5347" w:type="dxa"/>
          </w:tcPr>
          <w:p w14:paraId="691F4E1D" w14:textId="1BE30061" w:rsidR="00A1432D" w:rsidRPr="00A1432D" w:rsidRDefault="00366931" w:rsidP="00214956">
            <w:pPr>
              <w:suppressAutoHyphens/>
              <w:jc w:val="both"/>
              <w:rPr>
                <w:sz w:val="24"/>
                <w:szCs w:val="24"/>
                <w:lang w:val="lt-LT"/>
              </w:rPr>
            </w:pPr>
            <w:r w:rsidRPr="00A1432D">
              <w:rPr>
                <w:sz w:val="24"/>
                <w:szCs w:val="24"/>
                <w:lang w:val="lt-LT"/>
              </w:rPr>
              <w:t>Šilumos gamybos paprastojo remonto projekt</w:t>
            </w:r>
            <w:r w:rsidR="00120A13">
              <w:rPr>
                <w:sz w:val="24"/>
                <w:szCs w:val="24"/>
                <w:lang w:val="lt-LT"/>
              </w:rPr>
              <w:t xml:space="preserve">o parengimas </w:t>
            </w:r>
            <w:r w:rsidRPr="00A1432D">
              <w:rPr>
                <w:sz w:val="24"/>
                <w:szCs w:val="24"/>
                <w:lang w:val="lt-LT"/>
              </w:rPr>
              <w:t xml:space="preserve"> </w:t>
            </w:r>
          </w:p>
        </w:tc>
        <w:tc>
          <w:tcPr>
            <w:tcW w:w="1134" w:type="dxa"/>
            <w:vAlign w:val="center"/>
          </w:tcPr>
          <w:p w14:paraId="7104A358" w14:textId="16F656B0" w:rsidR="00A1432D" w:rsidRPr="00A1432D" w:rsidRDefault="00214F45" w:rsidP="00214956">
            <w:pPr>
              <w:pStyle w:val="1"/>
              <w:suppressAutoHyphens/>
              <w:rPr>
                <w:szCs w:val="24"/>
                <w:lang w:val="lt-LT"/>
              </w:rPr>
            </w:pPr>
            <w:proofErr w:type="spellStart"/>
            <w:r>
              <w:rPr>
                <w:szCs w:val="24"/>
                <w:lang w:val="lt-LT"/>
              </w:rPr>
              <w:t>kompl</w:t>
            </w:r>
            <w:proofErr w:type="spellEnd"/>
            <w:r>
              <w:rPr>
                <w:szCs w:val="24"/>
                <w:lang w:val="lt-LT"/>
              </w:rPr>
              <w:t>.</w:t>
            </w:r>
          </w:p>
        </w:tc>
        <w:tc>
          <w:tcPr>
            <w:tcW w:w="993" w:type="dxa"/>
            <w:vAlign w:val="center"/>
          </w:tcPr>
          <w:p w14:paraId="59FB6DFD" w14:textId="77777777" w:rsidR="00A1432D" w:rsidRPr="00A1432D" w:rsidRDefault="00A1432D" w:rsidP="00214956">
            <w:pPr>
              <w:suppressAutoHyphens/>
              <w:jc w:val="center"/>
              <w:rPr>
                <w:sz w:val="24"/>
                <w:szCs w:val="24"/>
                <w:lang w:val="lt-LT"/>
              </w:rPr>
            </w:pPr>
            <w:r w:rsidRPr="00A1432D">
              <w:rPr>
                <w:iCs/>
                <w:sz w:val="24"/>
                <w:szCs w:val="24"/>
                <w:lang w:val="lt-LT"/>
              </w:rPr>
              <w:t>1</w:t>
            </w:r>
          </w:p>
        </w:tc>
        <w:tc>
          <w:tcPr>
            <w:tcW w:w="1558" w:type="dxa"/>
          </w:tcPr>
          <w:p w14:paraId="1DB7690A" w14:textId="77777777" w:rsidR="00A1432D" w:rsidRPr="00A1432D" w:rsidRDefault="00A1432D" w:rsidP="00214956">
            <w:pPr>
              <w:suppressAutoHyphens/>
              <w:jc w:val="both"/>
              <w:rPr>
                <w:b/>
                <w:sz w:val="24"/>
                <w:szCs w:val="24"/>
                <w:lang w:val="lt-LT"/>
              </w:rPr>
            </w:pPr>
          </w:p>
        </w:tc>
      </w:tr>
      <w:tr w:rsidR="00882695" w:rsidRPr="00A1432D" w14:paraId="6C847052" w14:textId="77777777" w:rsidTr="00C26FA0">
        <w:tc>
          <w:tcPr>
            <w:tcW w:w="602" w:type="dxa"/>
          </w:tcPr>
          <w:p w14:paraId="1DB0170E" w14:textId="3AF3E7A2" w:rsidR="00882695" w:rsidRPr="00A1432D" w:rsidRDefault="00882695" w:rsidP="00214956">
            <w:pPr>
              <w:suppressAutoHyphens/>
              <w:jc w:val="center"/>
              <w:rPr>
                <w:sz w:val="24"/>
                <w:szCs w:val="24"/>
                <w:lang w:val="lt-LT"/>
              </w:rPr>
            </w:pPr>
            <w:r>
              <w:rPr>
                <w:sz w:val="24"/>
                <w:szCs w:val="24"/>
                <w:lang w:val="lt-LT"/>
              </w:rPr>
              <w:t>2.</w:t>
            </w:r>
          </w:p>
        </w:tc>
        <w:tc>
          <w:tcPr>
            <w:tcW w:w="5347" w:type="dxa"/>
          </w:tcPr>
          <w:p w14:paraId="0771446A" w14:textId="01E66BB6" w:rsidR="00882695" w:rsidRPr="00A1432D" w:rsidRDefault="00366931" w:rsidP="00214956">
            <w:pPr>
              <w:suppressAutoHyphens/>
              <w:jc w:val="both"/>
              <w:rPr>
                <w:sz w:val="24"/>
                <w:szCs w:val="24"/>
                <w:lang w:val="lt-LT"/>
              </w:rPr>
            </w:pPr>
            <w:proofErr w:type="spellStart"/>
            <w:r>
              <w:rPr>
                <w:rFonts w:eastAsia="SimSun"/>
                <w:kern w:val="1"/>
                <w:sz w:val="24"/>
                <w:szCs w:val="24"/>
                <w:lang w:val="lt-LT" w:eastAsia="ar-SA"/>
              </w:rPr>
              <w:t>Granulinis</w:t>
            </w:r>
            <w:proofErr w:type="spellEnd"/>
            <w:r>
              <w:rPr>
                <w:rFonts w:eastAsia="SimSun"/>
                <w:kern w:val="1"/>
                <w:sz w:val="24"/>
                <w:szCs w:val="24"/>
                <w:lang w:val="lt-LT" w:eastAsia="ar-SA"/>
              </w:rPr>
              <w:t xml:space="preserve"> </w:t>
            </w:r>
            <w:r w:rsidR="00120A13">
              <w:rPr>
                <w:rFonts w:eastAsia="SimSun"/>
                <w:kern w:val="1"/>
                <w:sz w:val="24"/>
                <w:szCs w:val="24"/>
                <w:lang w:val="lt-LT" w:eastAsia="ar-SA"/>
              </w:rPr>
              <w:t>katilas ir jo įrengimo darbai</w:t>
            </w:r>
          </w:p>
        </w:tc>
        <w:tc>
          <w:tcPr>
            <w:tcW w:w="1134" w:type="dxa"/>
            <w:vAlign w:val="center"/>
          </w:tcPr>
          <w:p w14:paraId="1F5A3F32" w14:textId="2A616B68" w:rsidR="00882695" w:rsidRPr="00A1432D" w:rsidRDefault="00214F45" w:rsidP="00214956">
            <w:pPr>
              <w:pStyle w:val="1"/>
              <w:suppressAutoHyphens/>
              <w:rPr>
                <w:iCs/>
                <w:szCs w:val="24"/>
                <w:lang w:val="lt-LT"/>
              </w:rPr>
            </w:pPr>
            <w:proofErr w:type="spellStart"/>
            <w:r>
              <w:rPr>
                <w:iCs/>
                <w:szCs w:val="24"/>
                <w:lang w:val="lt-LT"/>
              </w:rPr>
              <w:t>kompl</w:t>
            </w:r>
            <w:proofErr w:type="spellEnd"/>
            <w:r>
              <w:rPr>
                <w:iCs/>
                <w:szCs w:val="24"/>
                <w:lang w:val="lt-LT"/>
              </w:rPr>
              <w:t>.</w:t>
            </w:r>
          </w:p>
        </w:tc>
        <w:tc>
          <w:tcPr>
            <w:tcW w:w="993" w:type="dxa"/>
            <w:vAlign w:val="center"/>
          </w:tcPr>
          <w:p w14:paraId="64372CD7" w14:textId="7ABDF399" w:rsidR="00882695" w:rsidRPr="00A1432D" w:rsidRDefault="00882695" w:rsidP="00214956">
            <w:pPr>
              <w:suppressAutoHyphens/>
              <w:jc w:val="center"/>
              <w:rPr>
                <w:iCs/>
                <w:sz w:val="24"/>
                <w:szCs w:val="24"/>
                <w:lang w:val="lt-LT"/>
              </w:rPr>
            </w:pPr>
            <w:r>
              <w:rPr>
                <w:iCs/>
                <w:sz w:val="24"/>
                <w:szCs w:val="24"/>
                <w:lang w:val="lt-LT"/>
              </w:rPr>
              <w:t>1</w:t>
            </w:r>
          </w:p>
        </w:tc>
        <w:tc>
          <w:tcPr>
            <w:tcW w:w="1558" w:type="dxa"/>
          </w:tcPr>
          <w:p w14:paraId="33C01F7B" w14:textId="77777777" w:rsidR="00882695" w:rsidRPr="00A1432D" w:rsidRDefault="00882695" w:rsidP="00214956">
            <w:pPr>
              <w:suppressAutoHyphens/>
              <w:jc w:val="both"/>
              <w:rPr>
                <w:b/>
                <w:sz w:val="24"/>
                <w:szCs w:val="24"/>
                <w:lang w:val="lt-LT"/>
              </w:rPr>
            </w:pPr>
          </w:p>
        </w:tc>
      </w:tr>
      <w:tr w:rsidR="00CE59DC" w:rsidRPr="00A1432D" w14:paraId="6A6EAF25" w14:textId="77777777" w:rsidTr="00834619">
        <w:tc>
          <w:tcPr>
            <w:tcW w:w="8076" w:type="dxa"/>
            <w:gridSpan w:val="4"/>
            <w:tcBorders>
              <w:bottom w:val="single" w:sz="4" w:space="0" w:color="auto"/>
            </w:tcBorders>
          </w:tcPr>
          <w:p w14:paraId="5EB92CB9" w14:textId="65BD0704" w:rsidR="00CE59DC" w:rsidRPr="00A1432D" w:rsidRDefault="00CE59DC" w:rsidP="00CE59DC">
            <w:pPr>
              <w:suppressAutoHyphens/>
              <w:jc w:val="right"/>
              <w:rPr>
                <w:iCs/>
                <w:sz w:val="24"/>
                <w:szCs w:val="24"/>
                <w:lang w:val="lt-LT"/>
              </w:rPr>
            </w:pPr>
            <w:r w:rsidRPr="0029688F">
              <w:rPr>
                <w:b/>
                <w:sz w:val="23"/>
                <w:szCs w:val="23"/>
                <w:lang w:val="lt-LT" w:eastAsia="lt-LT"/>
              </w:rPr>
              <w:t xml:space="preserve">Bendra pasiūlymo kaina </w:t>
            </w:r>
            <w:r w:rsidRPr="0029688F">
              <w:rPr>
                <w:b/>
                <w:bCs/>
                <w:sz w:val="23"/>
                <w:szCs w:val="23"/>
                <w:lang w:val="lt-LT" w:eastAsia="lt-LT"/>
              </w:rPr>
              <w:t>(</w:t>
            </w:r>
            <w:r>
              <w:rPr>
                <w:b/>
                <w:bCs/>
                <w:sz w:val="23"/>
                <w:szCs w:val="23"/>
                <w:lang w:val="lt-LT" w:eastAsia="lt-LT"/>
              </w:rPr>
              <w:t>be</w:t>
            </w:r>
            <w:r w:rsidRPr="0029688F">
              <w:rPr>
                <w:b/>
                <w:bCs/>
                <w:sz w:val="23"/>
                <w:szCs w:val="23"/>
                <w:lang w:val="lt-LT" w:eastAsia="lt-LT"/>
              </w:rPr>
              <w:t xml:space="preserve"> PVM)</w:t>
            </w:r>
          </w:p>
        </w:tc>
        <w:tc>
          <w:tcPr>
            <w:tcW w:w="1558" w:type="dxa"/>
            <w:tcBorders>
              <w:bottom w:val="single" w:sz="4" w:space="0" w:color="auto"/>
            </w:tcBorders>
          </w:tcPr>
          <w:p w14:paraId="00F5A2AE" w14:textId="77777777" w:rsidR="00CE59DC" w:rsidRPr="00A1432D" w:rsidRDefault="00CE59DC" w:rsidP="00CE59DC">
            <w:pPr>
              <w:suppressAutoHyphens/>
              <w:jc w:val="right"/>
              <w:rPr>
                <w:b/>
                <w:sz w:val="24"/>
                <w:szCs w:val="24"/>
                <w:lang w:val="lt-LT"/>
              </w:rPr>
            </w:pPr>
          </w:p>
        </w:tc>
      </w:tr>
      <w:tr w:rsidR="00CE59DC" w:rsidRPr="00A1432D" w14:paraId="68556D57" w14:textId="77777777" w:rsidTr="00A512A1">
        <w:tc>
          <w:tcPr>
            <w:tcW w:w="8076" w:type="dxa"/>
            <w:gridSpan w:val="4"/>
            <w:tcBorders>
              <w:bottom w:val="single" w:sz="4" w:space="0" w:color="auto"/>
            </w:tcBorders>
          </w:tcPr>
          <w:p w14:paraId="39C1DB62" w14:textId="5E284149" w:rsidR="00CE59DC" w:rsidRPr="00A1432D" w:rsidRDefault="00CE59DC" w:rsidP="00CE59DC">
            <w:pPr>
              <w:suppressAutoHyphens/>
              <w:jc w:val="right"/>
              <w:rPr>
                <w:iCs/>
                <w:sz w:val="24"/>
                <w:szCs w:val="24"/>
                <w:lang w:val="lt-LT"/>
              </w:rPr>
            </w:pPr>
            <w:r w:rsidRPr="0029688F">
              <w:rPr>
                <w:b/>
                <w:bCs/>
                <w:color w:val="000000" w:themeColor="text1"/>
                <w:sz w:val="23"/>
                <w:szCs w:val="23"/>
                <w:lang w:val="lt-LT"/>
              </w:rPr>
              <w:t xml:space="preserve">PVM </w:t>
            </w:r>
            <w:r w:rsidRPr="00CE59DC">
              <w:rPr>
                <w:b/>
                <w:bCs/>
                <w:sz w:val="23"/>
                <w:szCs w:val="23"/>
                <w:lang w:val="lt-LT"/>
              </w:rPr>
              <w:t>(</w:t>
            </w:r>
            <w:r w:rsidRPr="0029688F">
              <w:rPr>
                <w:b/>
                <w:bCs/>
                <w:color w:val="000000" w:themeColor="text1"/>
                <w:sz w:val="23"/>
                <w:szCs w:val="23"/>
                <w:lang w:val="lt-LT"/>
              </w:rPr>
              <w:t>proc.)</w:t>
            </w:r>
          </w:p>
        </w:tc>
        <w:tc>
          <w:tcPr>
            <w:tcW w:w="1558" w:type="dxa"/>
            <w:tcBorders>
              <w:bottom w:val="single" w:sz="4" w:space="0" w:color="auto"/>
            </w:tcBorders>
          </w:tcPr>
          <w:p w14:paraId="5D0A1F08" w14:textId="77777777" w:rsidR="00CE59DC" w:rsidRPr="00A1432D" w:rsidRDefault="00CE59DC" w:rsidP="00CE59DC">
            <w:pPr>
              <w:suppressAutoHyphens/>
              <w:jc w:val="right"/>
              <w:rPr>
                <w:b/>
                <w:sz w:val="24"/>
                <w:szCs w:val="24"/>
                <w:lang w:val="lt-LT"/>
              </w:rPr>
            </w:pPr>
          </w:p>
        </w:tc>
      </w:tr>
      <w:tr w:rsidR="00CE59DC" w:rsidRPr="00A1432D" w14:paraId="7F799A4F" w14:textId="77777777" w:rsidTr="00D84AF9">
        <w:trPr>
          <w:trHeight w:val="70"/>
        </w:trPr>
        <w:tc>
          <w:tcPr>
            <w:tcW w:w="8076" w:type="dxa"/>
            <w:gridSpan w:val="4"/>
            <w:tcBorders>
              <w:bottom w:val="single" w:sz="4" w:space="0" w:color="auto"/>
            </w:tcBorders>
          </w:tcPr>
          <w:p w14:paraId="712AC37A" w14:textId="7191787A" w:rsidR="00CE59DC" w:rsidRPr="00A1432D" w:rsidRDefault="00CE59DC" w:rsidP="00CE59DC">
            <w:pPr>
              <w:suppressAutoHyphens/>
              <w:jc w:val="right"/>
              <w:rPr>
                <w:iCs/>
                <w:sz w:val="24"/>
                <w:szCs w:val="24"/>
                <w:lang w:val="lt-LT"/>
              </w:rPr>
            </w:pPr>
            <w:r w:rsidRPr="0029688F">
              <w:rPr>
                <w:b/>
                <w:sz w:val="23"/>
                <w:szCs w:val="23"/>
                <w:lang w:val="lt-LT" w:eastAsia="lt-LT"/>
              </w:rPr>
              <w:t xml:space="preserve">Bendra pasiūlymo kaina </w:t>
            </w:r>
            <w:r w:rsidRPr="0029688F">
              <w:rPr>
                <w:b/>
                <w:bCs/>
                <w:sz w:val="23"/>
                <w:szCs w:val="23"/>
                <w:lang w:val="lt-LT" w:eastAsia="lt-LT"/>
              </w:rPr>
              <w:t>(su PVM)</w:t>
            </w:r>
          </w:p>
        </w:tc>
        <w:tc>
          <w:tcPr>
            <w:tcW w:w="1558" w:type="dxa"/>
            <w:tcBorders>
              <w:bottom w:val="single" w:sz="4" w:space="0" w:color="auto"/>
            </w:tcBorders>
          </w:tcPr>
          <w:p w14:paraId="109A0334" w14:textId="77777777" w:rsidR="00CE59DC" w:rsidRPr="00A1432D" w:rsidRDefault="00CE59DC" w:rsidP="00CE59DC">
            <w:pPr>
              <w:suppressAutoHyphens/>
              <w:jc w:val="right"/>
              <w:rPr>
                <w:b/>
                <w:sz w:val="24"/>
                <w:szCs w:val="24"/>
                <w:lang w:val="lt-LT"/>
              </w:rPr>
            </w:pPr>
          </w:p>
        </w:tc>
      </w:tr>
    </w:tbl>
    <w:p w14:paraId="31DAF843" w14:textId="0517D4B4" w:rsidR="00A1432D" w:rsidRDefault="00A1432D" w:rsidP="00882695">
      <w:pPr>
        <w:jc w:val="both"/>
        <w:rPr>
          <w:sz w:val="24"/>
          <w:szCs w:val="24"/>
          <w:lang w:val="lt-LT"/>
        </w:rPr>
      </w:pPr>
    </w:p>
    <w:p w14:paraId="0902B9C6" w14:textId="77777777"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1A4FCE">
      <w:pPr>
        <w:widowControl w:val="0"/>
        <w:ind w:firstLine="709"/>
        <w:rPr>
          <w:i/>
          <w:sz w:val="24"/>
          <w:szCs w:val="24"/>
          <w:lang w:val="lt-LT"/>
        </w:rPr>
      </w:pPr>
      <w:r w:rsidRPr="001A4FCE">
        <w:rPr>
          <w:i/>
          <w:sz w:val="24"/>
          <w:szCs w:val="24"/>
          <w:lang w:val="lt-LT"/>
        </w:rPr>
        <w:t>Pastabos:</w:t>
      </w:r>
    </w:p>
    <w:p w14:paraId="176E4223" w14:textId="77777777" w:rsidR="001A4FCE" w:rsidRPr="001A4FCE" w:rsidRDefault="001A4FCE" w:rsidP="001A4FCE">
      <w:pPr>
        <w:widowControl w:val="0"/>
        <w:ind w:firstLine="709"/>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7BEBF0FC" w14:textId="77777777" w:rsidR="001A4FCE" w:rsidRPr="001A4FCE" w:rsidRDefault="001A4FCE" w:rsidP="001A4FCE">
      <w:pPr>
        <w:widowControl w:val="0"/>
        <w:ind w:firstLine="709"/>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p>
    <w:p w14:paraId="48ECA157" w14:textId="46CD0D75" w:rsidR="00214F45" w:rsidRDefault="00214F45" w:rsidP="001A4FCE">
      <w:pPr>
        <w:pStyle w:val="Pagrindinistekstas"/>
      </w:pPr>
    </w:p>
    <w:p w14:paraId="0C77CBFB" w14:textId="77777777"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9"/>
        <w:gridCol w:w="3171"/>
        <w:gridCol w:w="1709"/>
        <w:gridCol w:w="1709"/>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2"/>
        <w:gridCol w:w="3169"/>
        <w:gridCol w:w="2064"/>
        <w:gridCol w:w="1353"/>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 xml:space="preserve">Informacija apie </w:t>
      </w:r>
      <w:proofErr w:type="spellStart"/>
      <w:r w:rsidRPr="001A4FCE">
        <w:rPr>
          <w:sz w:val="24"/>
          <w:lang w:val="lt-LT"/>
        </w:rPr>
        <w:t>kvazisubtiekėjus</w:t>
      </w:r>
      <w:proofErr w:type="spellEnd"/>
      <w:r w:rsidRPr="001A4FCE">
        <w:rPr>
          <w:sz w:val="24"/>
          <w:lang w:val="lt-LT"/>
        </w:rPr>
        <w:t xml:space="preserve">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lastRenderedPageBreak/>
              <w:t xml:space="preserve">Eil. </w:t>
            </w:r>
            <w:proofErr w:type="spellStart"/>
            <w:r w:rsidRPr="001A4FCE">
              <w:rPr>
                <w:b/>
                <w:sz w:val="24"/>
                <w:lang w:val="lt-LT"/>
              </w:rPr>
              <w:t>nr.</w:t>
            </w:r>
            <w:proofErr w:type="spellEnd"/>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proofErr w:type="spellStart"/>
            <w:r w:rsidRPr="001A4FCE">
              <w:rPr>
                <w:b/>
                <w:bCs/>
                <w:sz w:val="24"/>
                <w:szCs w:val="24"/>
                <w:lang w:val="lt-LT"/>
              </w:rPr>
              <w:t>nr.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31B714BA" w14:textId="674DB962" w:rsidR="002909A0" w:rsidRPr="00750A21" w:rsidRDefault="002909A0" w:rsidP="002909A0">
      <w:pPr>
        <w:suppressAutoHyphens/>
        <w:ind w:firstLine="567"/>
        <w:jc w:val="both"/>
        <w:rPr>
          <w:sz w:val="24"/>
          <w:szCs w:val="24"/>
          <w:lang w:val="lt-LT"/>
        </w:rPr>
      </w:pPr>
      <w:r w:rsidRPr="00750A21">
        <w:rPr>
          <w:sz w:val="24"/>
          <w:szCs w:val="24"/>
          <w:lang w:val="lt-LT"/>
        </w:rPr>
        <w:t xml:space="preserve">Deklaruojame, kad šiame pasiūlyme nurodytas dalyvis, visi tiekėjų grupės partneriai (jei pasiūlymą pateikia tiekėjų grupė), subtiekėjai, kurių pajėgumais remiasi dalyvis, atitinka pirkimo </w:t>
      </w:r>
      <w:r>
        <w:rPr>
          <w:sz w:val="24"/>
          <w:szCs w:val="24"/>
          <w:lang w:val="lt-LT"/>
        </w:rPr>
        <w:t>specialiųjų sąlygų</w:t>
      </w:r>
      <w:r w:rsidRPr="00750A21">
        <w:rPr>
          <w:sz w:val="24"/>
          <w:szCs w:val="24"/>
          <w:lang w:val="lt-LT"/>
        </w:rPr>
        <w:t xml:space="preserve"> </w:t>
      </w:r>
      <w:r>
        <w:rPr>
          <w:sz w:val="24"/>
          <w:szCs w:val="24"/>
          <w:lang w:val="lt-LT"/>
        </w:rPr>
        <w:t>1 priede</w:t>
      </w:r>
      <w:r w:rsidRPr="00750A21">
        <w:rPr>
          <w:sz w:val="24"/>
          <w:szCs w:val="24"/>
          <w:lang w:val="lt-LT"/>
        </w:rPr>
        <w:t xml:space="preserve"> nurodytus </w:t>
      </w:r>
      <w:r>
        <w:rPr>
          <w:sz w:val="24"/>
          <w:szCs w:val="24"/>
          <w:lang w:val="lt-LT"/>
        </w:rPr>
        <w:t>pašalinimo pagrindų nebuvimo</w:t>
      </w:r>
      <w:r w:rsidR="005D21D8">
        <w:rPr>
          <w:sz w:val="24"/>
          <w:szCs w:val="24"/>
          <w:lang w:val="lt-LT"/>
        </w:rPr>
        <w:t>, kvalifikacijos</w:t>
      </w:r>
      <w:r>
        <w:rPr>
          <w:sz w:val="24"/>
          <w:szCs w:val="24"/>
          <w:lang w:val="lt-LT"/>
        </w:rPr>
        <w:t xml:space="preserve"> </w:t>
      </w:r>
      <w:r w:rsidRPr="00750A21">
        <w:rPr>
          <w:sz w:val="24"/>
          <w:szCs w:val="24"/>
          <w:lang w:val="lt-LT"/>
        </w:rPr>
        <w:t xml:space="preserve">ir kitus reikalavimus. Perkančiajai organizacijai paprašius, įsipareigojame pateikti pirkimo </w:t>
      </w:r>
      <w:r>
        <w:rPr>
          <w:sz w:val="24"/>
          <w:szCs w:val="24"/>
          <w:lang w:val="lt-LT"/>
        </w:rPr>
        <w:t>specialiųjų sąlygų 1 priede</w:t>
      </w:r>
      <w:r w:rsidRPr="00750A21">
        <w:rPr>
          <w:sz w:val="24"/>
          <w:szCs w:val="24"/>
          <w:lang w:val="lt-LT"/>
        </w:rPr>
        <w:t xml:space="preserve"> nurodytų </w:t>
      </w:r>
      <w:r>
        <w:rPr>
          <w:sz w:val="24"/>
          <w:szCs w:val="24"/>
          <w:lang w:val="lt-LT"/>
        </w:rPr>
        <w:t>pašalinimo pagrindų nebuvimo</w:t>
      </w:r>
      <w:r w:rsidR="005D21D8">
        <w:rPr>
          <w:sz w:val="24"/>
          <w:szCs w:val="24"/>
          <w:lang w:val="lt-LT"/>
        </w:rPr>
        <w:t>, kva</w:t>
      </w:r>
      <w:r w:rsidR="006174D2">
        <w:rPr>
          <w:sz w:val="24"/>
          <w:szCs w:val="24"/>
          <w:lang w:val="lt-LT"/>
        </w:rPr>
        <w:t>lifi</w:t>
      </w:r>
      <w:r w:rsidR="005D21D8">
        <w:rPr>
          <w:sz w:val="24"/>
          <w:szCs w:val="24"/>
          <w:lang w:val="lt-LT"/>
        </w:rPr>
        <w:t>kacijos</w:t>
      </w:r>
      <w:r>
        <w:rPr>
          <w:sz w:val="24"/>
          <w:szCs w:val="24"/>
          <w:lang w:val="lt-LT"/>
        </w:rPr>
        <w:t xml:space="preserve"> </w:t>
      </w:r>
      <w:r w:rsidRPr="00750A21">
        <w:rPr>
          <w:sz w:val="24"/>
          <w:szCs w:val="24"/>
          <w:lang w:val="lt-LT"/>
        </w:rPr>
        <w:t>ir kitų reikalavimų atitiktį pagrindžiančius dokumentus.</w:t>
      </w:r>
    </w:p>
    <w:p w14:paraId="27DBAE36" w14:textId="77777777" w:rsidR="002909A0" w:rsidRDefault="002909A0" w:rsidP="002909A0">
      <w:pPr>
        <w:suppressAutoHyphens/>
        <w:jc w:val="both"/>
        <w:rPr>
          <w:b/>
          <w:bCs/>
          <w:sz w:val="24"/>
          <w:lang w:val="lt-LT"/>
        </w:rPr>
      </w:pPr>
    </w:p>
    <w:p w14:paraId="40EF07B8" w14:textId="65AC8E4B"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62BA43E5" w14:textId="77777777" w:rsidR="00A1432D" w:rsidRPr="00A1432D" w:rsidRDefault="00A1432D" w:rsidP="00A1432D">
      <w:pPr>
        <w:ind w:right="-2"/>
        <w:jc w:val="both"/>
        <w:rPr>
          <w:sz w:val="24"/>
          <w:szCs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7CBF5" w14:textId="77777777" w:rsidR="007E1789" w:rsidRDefault="007E1789" w:rsidP="00F95F41">
      <w:r>
        <w:separator/>
      </w:r>
    </w:p>
  </w:endnote>
  <w:endnote w:type="continuationSeparator" w:id="0">
    <w:p w14:paraId="163587D1" w14:textId="77777777" w:rsidR="007E1789" w:rsidRDefault="007E1789"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39DC4" w14:textId="77777777" w:rsidR="007E1789" w:rsidRDefault="007E1789" w:rsidP="00F95F41">
      <w:r>
        <w:separator/>
      </w:r>
    </w:p>
  </w:footnote>
  <w:footnote w:type="continuationSeparator" w:id="0">
    <w:p w14:paraId="5FEA6744" w14:textId="77777777" w:rsidR="007E1789" w:rsidRDefault="007E1789"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proofErr w:type="spellStart"/>
      <w:r w:rsidRPr="00C45DE1">
        <w:rPr>
          <w:bCs/>
        </w:rPr>
        <w:t>Pildyti</w:t>
      </w:r>
      <w:proofErr w:type="spellEnd"/>
      <w:r w:rsidRPr="00C45DE1">
        <w:rPr>
          <w:bCs/>
        </w:rPr>
        <w:t xml:space="preserve"> </w:t>
      </w:r>
      <w:proofErr w:type="spellStart"/>
      <w:r w:rsidRPr="00C45DE1">
        <w:rPr>
          <w:bCs/>
        </w:rPr>
        <w:t>tuomet</w:t>
      </w:r>
      <w:proofErr w:type="spellEnd"/>
      <w:r w:rsidRPr="00C45DE1">
        <w:rPr>
          <w:bCs/>
        </w:rPr>
        <w:t xml:space="preserve">, </w:t>
      </w:r>
      <w:proofErr w:type="spellStart"/>
      <w:r w:rsidRPr="00C45DE1">
        <w:rPr>
          <w:bCs/>
        </w:rPr>
        <w:t>jei</w:t>
      </w:r>
      <w:proofErr w:type="spellEnd"/>
      <w:r w:rsidRPr="00C45DE1">
        <w:rPr>
          <w:bCs/>
        </w:rPr>
        <w:t xml:space="preserve"> </w:t>
      </w:r>
      <w:proofErr w:type="spellStart"/>
      <w:r w:rsidRPr="00C45DE1">
        <w:rPr>
          <w:bCs/>
        </w:rPr>
        <w:t>bus</w:t>
      </w:r>
      <w:proofErr w:type="spellEnd"/>
      <w:r w:rsidRPr="00C45DE1">
        <w:rPr>
          <w:bCs/>
        </w:rPr>
        <w:t xml:space="preserve"> </w:t>
      </w:r>
      <w:proofErr w:type="spellStart"/>
      <w:r w:rsidRPr="00C45DE1">
        <w:rPr>
          <w:bCs/>
        </w:rPr>
        <w:t>pateikta</w:t>
      </w:r>
      <w:proofErr w:type="spellEnd"/>
      <w:r w:rsidRPr="00C45DE1">
        <w:rPr>
          <w:bCs/>
        </w:rPr>
        <w:t xml:space="preserve"> </w:t>
      </w:r>
      <w:proofErr w:type="spellStart"/>
      <w:r w:rsidRPr="00C45DE1">
        <w:rPr>
          <w:bCs/>
        </w:rPr>
        <w:t>konfidenciali</w:t>
      </w:r>
      <w:proofErr w:type="spellEnd"/>
      <w:r w:rsidRPr="00C45DE1">
        <w:rPr>
          <w:bCs/>
        </w:rPr>
        <w:t xml:space="preserve"> </w:t>
      </w:r>
      <w:proofErr w:type="spellStart"/>
      <w:r w:rsidRPr="00C45DE1">
        <w:rPr>
          <w:bCs/>
        </w:rPr>
        <w:t>informacija</w:t>
      </w:r>
      <w:proofErr w:type="spellEnd"/>
      <w:r w:rsidRPr="00C45DE1">
        <w:rPr>
          <w:bCs/>
        </w:rPr>
        <w:t xml:space="preserve">. </w:t>
      </w:r>
      <w:proofErr w:type="spellStart"/>
      <w:r w:rsidRPr="00C45DE1">
        <w:t>Jei</w:t>
      </w:r>
      <w:proofErr w:type="spellEnd"/>
      <w:r w:rsidRPr="00C45DE1">
        <w:t xml:space="preserve"> </w:t>
      </w:r>
      <w:proofErr w:type="spellStart"/>
      <w:r w:rsidRPr="00C45DE1">
        <w:t>dalyvis</w:t>
      </w:r>
      <w:proofErr w:type="spellEnd"/>
      <w:r w:rsidRPr="00C45DE1">
        <w:t xml:space="preserve"> </w:t>
      </w:r>
      <w:proofErr w:type="spellStart"/>
      <w:r w:rsidRPr="00C45DE1">
        <w:t>šios</w:t>
      </w:r>
      <w:proofErr w:type="spellEnd"/>
      <w:r w:rsidRPr="00C45DE1">
        <w:t xml:space="preserve"> </w:t>
      </w:r>
      <w:proofErr w:type="spellStart"/>
      <w:r w:rsidRPr="00C45DE1">
        <w:t>lentelės</w:t>
      </w:r>
      <w:proofErr w:type="spellEnd"/>
      <w:r w:rsidRPr="00C45DE1">
        <w:t xml:space="preserve"> </w:t>
      </w:r>
      <w:proofErr w:type="spellStart"/>
      <w:r w:rsidRPr="00C45DE1">
        <w:t>neužpildo</w:t>
      </w:r>
      <w:proofErr w:type="spellEnd"/>
      <w:r w:rsidRPr="00C45DE1">
        <w:t xml:space="preserve"> </w:t>
      </w:r>
      <w:proofErr w:type="spellStart"/>
      <w:r w:rsidRPr="00C45DE1">
        <w:t>ir</w:t>
      </w:r>
      <w:proofErr w:type="spellEnd"/>
      <w:r w:rsidRPr="00C45DE1">
        <w:t xml:space="preserve"> (</w:t>
      </w:r>
      <w:proofErr w:type="spellStart"/>
      <w:r w:rsidRPr="00C45DE1">
        <w:t>ar</w:t>
      </w:r>
      <w:proofErr w:type="spellEnd"/>
      <w:r w:rsidRPr="00C45DE1">
        <w:t xml:space="preserve">) </w:t>
      </w:r>
      <w:proofErr w:type="spellStart"/>
      <w:r w:rsidRPr="00C45DE1">
        <w:t>failo</w:t>
      </w:r>
      <w:proofErr w:type="spellEnd"/>
      <w:r w:rsidRPr="00C45DE1">
        <w:t xml:space="preserve"> (</w:t>
      </w:r>
      <w:proofErr w:type="spellStart"/>
      <w:r w:rsidRPr="00C45DE1">
        <w:t>bylos</w:t>
      </w:r>
      <w:proofErr w:type="spellEnd"/>
      <w:r w:rsidRPr="00C45DE1">
        <w:t xml:space="preserve">) </w:t>
      </w:r>
      <w:proofErr w:type="spellStart"/>
      <w:r w:rsidRPr="00C45DE1">
        <w:t>pavadinime</w:t>
      </w:r>
      <w:proofErr w:type="spellEnd"/>
      <w:r w:rsidRPr="00C45DE1">
        <w:t xml:space="preserve"> </w:t>
      </w:r>
      <w:proofErr w:type="spellStart"/>
      <w:r w:rsidRPr="00C45DE1">
        <w:t>nenurodo</w:t>
      </w:r>
      <w:proofErr w:type="spellEnd"/>
      <w:r w:rsidRPr="00C45DE1">
        <w:t xml:space="preserve"> „</w:t>
      </w:r>
      <w:proofErr w:type="spellStart"/>
      <w:r w:rsidRPr="00C45DE1">
        <w:t>konfidencialu</w:t>
      </w:r>
      <w:proofErr w:type="spellEnd"/>
      <w:r w:rsidRPr="00C45DE1">
        <w:t xml:space="preserve">“, </w:t>
      </w:r>
      <w:proofErr w:type="spellStart"/>
      <w:r w:rsidRPr="00C45DE1">
        <w:t>perkančioji</w:t>
      </w:r>
      <w:proofErr w:type="spellEnd"/>
      <w:r w:rsidRPr="00C45DE1">
        <w:t xml:space="preserve"> </w:t>
      </w:r>
      <w:proofErr w:type="spellStart"/>
      <w:r w:rsidRPr="00C45DE1">
        <w:t>organizacija</w:t>
      </w:r>
      <w:proofErr w:type="spellEnd"/>
      <w:r w:rsidRPr="00C45DE1">
        <w:t xml:space="preserve"> </w:t>
      </w:r>
      <w:proofErr w:type="spellStart"/>
      <w:r w:rsidRPr="00C45DE1">
        <w:t>laiko</w:t>
      </w:r>
      <w:proofErr w:type="spellEnd"/>
      <w:r w:rsidRPr="00C45DE1">
        <w:t xml:space="preserve">, </w:t>
      </w:r>
      <w:proofErr w:type="spellStart"/>
      <w:r w:rsidRPr="00C45DE1">
        <w:t>kad</w:t>
      </w:r>
      <w:proofErr w:type="spellEnd"/>
      <w:r w:rsidRPr="00C45DE1">
        <w:t xml:space="preserve"> </w:t>
      </w:r>
      <w:proofErr w:type="spellStart"/>
      <w:r w:rsidRPr="00C45DE1">
        <w:t>jo</w:t>
      </w:r>
      <w:proofErr w:type="spellEnd"/>
      <w:r w:rsidRPr="00C45DE1">
        <w:t xml:space="preserve"> </w:t>
      </w:r>
      <w:proofErr w:type="spellStart"/>
      <w:r w:rsidRPr="00C45DE1">
        <w:t>pateiktame</w:t>
      </w:r>
      <w:proofErr w:type="spellEnd"/>
      <w:r w:rsidRPr="00C45DE1">
        <w:t xml:space="preserve"> </w:t>
      </w:r>
      <w:proofErr w:type="spellStart"/>
      <w:r w:rsidRPr="00C45DE1">
        <w:t>pasiūlyme</w:t>
      </w:r>
      <w:proofErr w:type="spellEnd"/>
      <w:r w:rsidRPr="00C45DE1">
        <w:t xml:space="preserve"> </w:t>
      </w:r>
      <w:proofErr w:type="spellStart"/>
      <w:r w:rsidRPr="00C45DE1">
        <w:t>nėra</w:t>
      </w:r>
      <w:proofErr w:type="spellEnd"/>
      <w:r w:rsidRPr="00C45DE1">
        <w:t xml:space="preserve"> </w:t>
      </w:r>
      <w:proofErr w:type="spellStart"/>
      <w:r w:rsidRPr="00C45DE1">
        <w:t>konfidencialios</w:t>
      </w:r>
      <w:proofErr w:type="spellEnd"/>
      <w:r w:rsidRPr="00C45DE1">
        <w:t xml:space="preserve"> </w:t>
      </w:r>
      <w:proofErr w:type="spellStart"/>
      <w:r w:rsidRPr="00C45DE1">
        <w:t>informacijos</w:t>
      </w:r>
      <w:proofErr w:type="spellEnd"/>
      <w:r w:rsidRPr="00C45DE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8"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2"/>
  </w:num>
  <w:num w:numId="5">
    <w:abstractNumId w:val="3"/>
  </w:num>
  <w:num w:numId="6">
    <w:abstractNumId w:val="6"/>
  </w:num>
  <w:num w:numId="7">
    <w:abstractNumId w:val="13"/>
  </w:num>
  <w:num w:numId="8">
    <w:abstractNumId w:val="5"/>
  </w:num>
  <w:num w:numId="9">
    <w:abstractNumId w:val="12"/>
  </w:num>
  <w:num w:numId="10">
    <w:abstractNumId w:val="4"/>
  </w:num>
  <w:num w:numId="11">
    <w:abstractNumId w:val="8"/>
  </w:num>
  <w:num w:numId="12">
    <w:abstractNumId w:val="1"/>
  </w:num>
  <w:num w:numId="13">
    <w:abstractNumId w:val="0"/>
  </w:num>
  <w:num w:numId="1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678E"/>
    <w:rsid w:val="00080455"/>
    <w:rsid w:val="00085082"/>
    <w:rsid w:val="00085A74"/>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F53"/>
    <w:rsid w:val="001743B5"/>
    <w:rsid w:val="001837C6"/>
    <w:rsid w:val="00184662"/>
    <w:rsid w:val="00185BFC"/>
    <w:rsid w:val="00186499"/>
    <w:rsid w:val="00190506"/>
    <w:rsid w:val="001967CC"/>
    <w:rsid w:val="001A3175"/>
    <w:rsid w:val="001A4FCE"/>
    <w:rsid w:val="001A5D74"/>
    <w:rsid w:val="001A7491"/>
    <w:rsid w:val="001B0CAB"/>
    <w:rsid w:val="001C5D47"/>
    <w:rsid w:val="001D1085"/>
    <w:rsid w:val="001E21DC"/>
    <w:rsid w:val="001E5C51"/>
    <w:rsid w:val="001E63F7"/>
    <w:rsid w:val="001E7C84"/>
    <w:rsid w:val="001F0DCA"/>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909A0"/>
    <w:rsid w:val="002A3BE4"/>
    <w:rsid w:val="002A3F51"/>
    <w:rsid w:val="002B39C0"/>
    <w:rsid w:val="002B4F18"/>
    <w:rsid w:val="002C334B"/>
    <w:rsid w:val="002D1CBF"/>
    <w:rsid w:val="002D36E7"/>
    <w:rsid w:val="002D478F"/>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645E"/>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6A30"/>
    <w:rsid w:val="0039005B"/>
    <w:rsid w:val="00392864"/>
    <w:rsid w:val="00392E3A"/>
    <w:rsid w:val="003953F1"/>
    <w:rsid w:val="003A06C4"/>
    <w:rsid w:val="003A1766"/>
    <w:rsid w:val="003A3235"/>
    <w:rsid w:val="003A5726"/>
    <w:rsid w:val="003A5C30"/>
    <w:rsid w:val="003B290F"/>
    <w:rsid w:val="003C37F8"/>
    <w:rsid w:val="003C5E90"/>
    <w:rsid w:val="003D207A"/>
    <w:rsid w:val="003D3E75"/>
    <w:rsid w:val="003E1F5A"/>
    <w:rsid w:val="003E38CB"/>
    <w:rsid w:val="003F3477"/>
    <w:rsid w:val="003F4F31"/>
    <w:rsid w:val="003F5BE6"/>
    <w:rsid w:val="004022B1"/>
    <w:rsid w:val="00404311"/>
    <w:rsid w:val="00405336"/>
    <w:rsid w:val="00406D92"/>
    <w:rsid w:val="00407BAD"/>
    <w:rsid w:val="00417EF2"/>
    <w:rsid w:val="004302E3"/>
    <w:rsid w:val="00430D2A"/>
    <w:rsid w:val="00430F66"/>
    <w:rsid w:val="00430FA5"/>
    <w:rsid w:val="004331F4"/>
    <w:rsid w:val="0043647D"/>
    <w:rsid w:val="00437613"/>
    <w:rsid w:val="00437875"/>
    <w:rsid w:val="00437DBD"/>
    <w:rsid w:val="00442FE6"/>
    <w:rsid w:val="004464E1"/>
    <w:rsid w:val="00446B36"/>
    <w:rsid w:val="004501F8"/>
    <w:rsid w:val="00450B5A"/>
    <w:rsid w:val="0045101F"/>
    <w:rsid w:val="00451698"/>
    <w:rsid w:val="00453F8C"/>
    <w:rsid w:val="00460688"/>
    <w:rsid w:val="00461BB6"/>
    <w:rsid w:val="00461FB8"/>
    <w:rsid w:val="00475DF0"/>
    <w:rsid w:val="00480E17"/>
    <w:rsid w:val="0048189C"/>
    <w:rsid w:val="00485611"/>
    <w:rsid w:val="004A0A13"/>
    <w:rsid w:val="004A0E96"/>
    <w:rsid w:val="004A5DAB"/>
    <w:rsid w:val="004A5F9F"/>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21D8"/>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6982"/>
    <w:rsid w:val="006174D2"/>
    <w:rsid w:val="006214FF"/>
    <w:rsid w:val="006279A9"/>
    <w:rsid w:val="006364AC"/>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34B9"/>
    <w:rsid w:val="007B03E5"/>
    <w:rsid w:val="007B188F"/>
    <w:rsid w:val="007B26BE"/>
    <w:rsid w:val="007B540F"/>
    <w:rsid w:val="007C7F91"/>
    <w:rsid w:val="007D0E2E"/>
    <w:rsid w:val="007D3134"/>
    <w:rsid w:val="007D65BE"/>
    <w:rsid w:val="007E1789"/>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4DB6"/>
    <w:rsid w:val="008575C3"/>
    <w:rsid w:val="00857BBB"/>
    <w:rsid w:val="00866684"/>
    <w:rsid w:val="00874F04"/>
    <w:rsid w:val="00880B3F"/>
    <w:rsid w:val="00882695"/>
    <w:rsid w:val="00883198"/>
    <w:rsid w:val="00885368"/>
    <w:rsid w:val="00892B71"/>
    <w:rsid w:val="008933E1"/>
    <w:rsid w:val="00896759"/>
    <w:rsid w:val="008975B1"/>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41B1"/>
    <w:rsid w:val="008E5907"/>
    <w:rsid w:val="008F27D5"/>
    <w:rsid w:val="008F7006"/>
    <w:rsid w:val="00900E53"/>
    <w:rsid w:val="00901645"/>
    <w:rsid w:val="00902B3E"/>
    <w:rsid w:val="00911603"/>
    <w:rsid w:val="0091249B"/>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3E03"/>
    <w:rsid w:val="00966EB8"/>
    <w:rsid w:val="00970534"/>
    <w:rsid w:val="009831C3"/>
    <w:rsid w:val="009837A1"/>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B08E6"/>
    <w:rsid w:val="00AB159E"/>
    <w:rsid w:val="00AB3ADE"/>
    <w:rsid w:val="00AB601B"/>
    <w:rsid w:val="00AB7646"/>
    <w:rsid w:val="00AC02DF"/>
    <w:rsid w:val="00AC02E3"/>
    <w:rsid w:val="00AC2057"/>
    <w:rsid w:val="00AC51FC"/>
    <w:rsid w:val="00AC53DC"/>
    <w:rsid w:val="00AD0558"/>
    <w:rsid w:val="00AD2577"/>
    <w:rsid w:val="00AD44F3"/>
    <w:rsid w:val="00AE0913"/>
    <w:rsid w:val="00AE4020"/>
    <w:rsid w:val="00AE7523"/>
    <w:rsid w:val="00AF0058"/>
    <w:rsid w:val="00AF285B"/>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5930"/>
    <w:rsid w:val="00BA4266"/>
    <w:rsid w:val="00BA46C8"/>
    <w:rsid w:val="00BA4D56"/>
    <w:rsid w:val="00BA789B"/>
    <w:rsid w:val="00BB2715"/>
    <w:rsid w:val="00BB2CD0"/>
    <w:rsid w:val="00BB3476"/>
    <w:rsid w:val="00BB4BEF"/>
    <w:rsid w:val="00BB6F6A"/>
    <w:rsid w:val="00BB7532"/>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49F3"/>
    <w:rsid w:val="00C15FB9"/>
    <w:rsid w:val="00C217DE"/>
    <w:rsid w:val="00C25BCF"/>
    <w:rsid w:val="00C26FA0"/>
    <w:rsid w:val="00C41F0C"/>
    <w:rsid w:val="00C47000"/>
    <w:rsid w:val="00C5063B"/>
    <w:rsid w:val="00C5135D"/>
    <w:rsid w:val="00C518FE"/>
    <w:rsid w:val="00C54771"/>
    <w:rsid w:val="00C6036F"/>
    <w:rsid w:val="00C65B38"/>
    <w:rsid w:val="00C709C4"/>
    <w:rsid w:val="00C70D60"/>
    <w:rsid w:val="00C73106"/>
    <w:rsid w:val="00C77433"/>
    <w:rsid w:val="00C80BA3"/>
    <w:rsid w:val="00C8421F"/>
    <w:rsid w:val="00C9255A"/>
    <w:rsid w:val="00C94F73"/>
    <w:rsid w:val="00C96BC1"/>
    <w:rsid w:val="00CA4C74"/>
    <w:rsid w:val="00CA56F9"/>
    <w:rsid w:val="00CA582B"/>
    <w:rsid w:val="00CB14F4"/>
    <w:rsid w:val="00CB4C0D"/>
    <w:rsid w:val="00CB6D09"/>
    <w:rsid w:val="00CB7470"/>
    <w:rsid w:val="00CC08D8"/>
    <w:rsid w:val="00CD362C"/>
    <w:rsid w:val="00CD4591"/>
    <w:rsid w:val="00CD664B"/>
    <w:rsid w:val="00CE545B"/>
    <w:rsid w:val="00CE59DC"/>
    <w:rsid w:val="00CF0FFD"/>
    <w:rsid w:val="00D000A3"/>
    <w:rsid w:val="00D23211"/>
    <w:rsid w:val="00D3283E"/>
    <w:rsid w:val="00D37535"/>
    <w:rsid w:val="00D5407B"/>
    <w:rsid w:val="00D55B78"/>
    <w:rsid w:val="00D71B45"/>
    <w:rsid w:val="00D74BAA"/>
    <w:rsid w:val="00D81778"/>
    <w:rsid w:val="00D83DBB"/>
    <w:rsid w:val="00D933A1"/>
    <w:rsid w:val="00D949D8"/>
    <w:rsid w:val="00DA0917"/>
    <w:rsid w:val="00DA0BA9"/>
    <w:rsid w:val="00DA5F31"/>
    <w:rsid w:val="00DB1D74"/>
    <w:rsid w:val="00DB6B24"/>
    <w:rsid w:val="00DC0FF5"/>
    <w:rsid w:val="00DC41EC"/>
    <w:rsid w:val="00DD22D8"/>
    <w:rsid w:val="00DD2D99"/>
    <w:rsid w:val="00DD5726"/>
    <w:rsid w:val="00DD6211"/>
    <w:rsid w:val="00DE438F"/>
    <w:rsid w:val="00DE467B"/>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639CA"/>
    <w:rsid w:val="00E6483F"/>
    <w:rsid w:val="00E653D3"/>
    <w:rsid w:val="00E66CAD"/>
    <w:rsid w:val="00E731C7"/>
    <w:rsid w:val="00E736FC"/>
    <w:rsid w:val="00E74E59"/>
    <w:rsid w:val="00E7595B"/>
    <w:rsid w:val="00E77899"/>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4149"/>
    <w:rsid w:val="00EF65DE"/>
    <w:rsid w:val="00F00FBF"/>
    <w:rsid w:val="00F0553A"/>
    <w:rsid w:val="00F0641A"/>
    <w:rsid w:val="00F102E4"/>
    <w:rsid w:val="00F10F03"/>
    <w:rsid w:val="00F13B5B"/>
    <w:rsid w:val="00F168E2"/>
    <w:rsid w:val="00F2078B"/>
    <w:rsid w:val="00F2134B"/>
    <w:rsid w:val="00F21BC0"/>
    <w:rsid w:val="00F231E2"/>
    <w:rsid w:val="00F24452"/>
    <w:rsid w:val="00F3102E"/>
    <w:rsid w:val="00F378A7"/>
    <w:rsid w:val="00F45A03"/>
    <w:rsid w:val="00F5730B"/>
    <w:rsid w:val="00F622D6"/>
    <w:rsid w:val="00F66778"/>
    <w:rsid w:val="00F75466"/>
    <w:rsid w:val="00F8111E"/>
    <w:rsid w:val="00F83FCD"/>
    <w:rsid w:val="00F863D3"/>
    <w:rsid w:val="00F929D0"/>
    <w:rsid w:val="00F95F41"/>
    <w:rsid w:val="00F979C4"/>
    <w:rsid w:val="00FA4D4C"/>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3561</Words>
  <Characters>2031</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34</cp:revision>
  <cp:lastPrinted>2017-07-27T08:29:00Z</cp:lastPrinted>
  <dcterms:created xsi:type="dcterms:W3CDTF">2024-05-09T08:15:00Z</dcterms:created>
  <dcterms:modified xsi:type="dcterms:W3CDTF">2025-07-30T12:46:00Z</dcterms:modified>
</cp:coreProperties>
</file>